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0E" w:rsidRPr="00982D60" w:rsidRDefault="00982D60" w:rsidP="001B2129">
      <w:pPr>
        <w:spacing w:line="240" w:lineRule="auto"/>
        <w:ind w:left="567"/>
        <w:jc w:val="center"/>
        <w:rPr>
          <w:rFonts w:ascii="Times New Roman" w:hAnsi="Times New Roman" w:cs="Times New Roman"/>
          <w:sz w:val="28"/>
          <w:szCs w:val="28"/>
          <w:lang w:val="kk-KZ"/>
        </w:rPr>
      </w:pPr>
      <w:r w:rsidRPr="00982D60">
        <w:rPr>
          <w:rFonts w:ascii="Times New Roman" w:hAnsi="Times New Roman" w:cs="Times New Roman"/>
          <w:spacing w:val="2"/>
          <w:sz w:val="26"/>
          <w:szCs w:val="26"/>
          <w:lang w:val="kk-KZ"/>
        </w:rPr>
        <w:t>ЖАҢА ҚАЗАҚСТАН: ЖАҚСЫ МҰҒАЛІМ</w:t>
      </w:r>
    </w:p>
    <w:p w:rsidR="00446FEE" w:rsidRDefault="00091E1D" w:rsidP="001B2129">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Халық арасында «Адам өмірде</w:t>
      </w:r>
      <w:r w:rsidR="00CF2F02">
        <w:rPr>
          <w:rFonts w:ascii="Times New Roman" w:hAnsi="Times New Roman" w:cs="Times New Roman"/>
          <w:sz w:val="28"/>
          <w:szCs w:val="28"/>
          <w:lang w:val="kk-KZ"/>
        </w:rPr>
        <w:t xml:space="preserve"> екі нәрседе қателеспеу керек. Оның бірі-мамандық, екіншісі өмірлік серіг</w:t>
      </w:r>
      <w:r w:rsidR="00C87AA2">
        <w:rPr>
          <w:rFonts w:ascii="Times New Roman" w:hAnsi="Times New Roman" w:cs="Times New Roman"/>
          <w:sz w:val="28"/>
          <w:szCs w:val="28"/>
          <w:lang w:val="kk-KZ"/>
        </w:rPr>
        <w:t>ің-жар таңдауда»,-деген сөз бар. Мен мұғалім мамандығын таңдағаныма  еш өкінбеймін және бұл салада үлкен жауапкершілік бар екенін</w:t>
      </w:r>
      <w:r w:rsidR="00B44BD5">
        <w:rPr>
          <w:rFonts w:ascii="Times New Roman" w:hAnsi="Times New Roman" w:cs="Times New Roman"/>
          <w:sz w:val="28"/>
          <w:szCs w:val="28"/>
          <w:lang w:val="kk-KZ"/>
        </w:rPr>
        <w:t xml:space="preserve"> </w:t>
      </w:r>
      <w:r w:rsidR="00C87AA2">
        <w:rPr>
          <w:rFonts w:ascii="Times New Roman" w:hAnsi="Times New Roman" w:cs="Times New Roman"/>
          <w:sz w:val="28"/>
          <w:szCs w:val="28"/>
          <w:lang w:val="kk-KZ"/>
        </w:rPr>
        <w:t>де білемін. Өйткені мұғалім</w:t>
      </w:r>
      <w:r w:rsidR="00B44BD5">
        <w:rPr>
          <w:rFonts w:ascii="Times New Roman" w:hAnsi="Times New Roman" w:cs="Times New Roman"/>
          <w:sz w:val="28"/>
          <w:szCs w:val="28"/>
          <w:lang w:val="kk-KZ"/>
        </w:rPr>
        <w:t xml:space="preserve"> </w:t>
      </w:r>
      <w:r w:rsidR="00C87AA2">
        <w:rPr>
          <w:rFonts w:ascii="Times New Roman" w:hAnsi="Times New Roman" w:cs="Times New Roman"/>
          <w:sz w:val="28"/>
          <w:szCs w:val="28"/>
          <w:lang w:val="kk-KZ"/>
        </w:rPr>
        <w:t>-</w:t>
      </w:r>
      <w:r w:rsidR="00B44BD5">
        <w:rPr>
          <w:rFonts w:ascii="Times New Roman" w:hAnsi="Times New Roman" w:cs="Times New Roman"/>
          <w:sz w:val="28"/>
          <w:szCs w:val="28"/>
          <w:lang w:val="kk-KZ"/>
        </w:rPr>
        <w:t xml:space="preserve"> </w:t>
      </w:r>
      <w:r w:rsidR="00C87AA2">
        <w:rPr>
          <w:rFonts w:ascii="Times New Roman" w:hAnsi="Times New Roman" w:cs="Times New Roman"/>
          <w:sz w:val="28"/>
          <w:szCs w:val="28"/>
          <w:lang w:val="kk-KZ"/>
        </w:rPr>
        <w:t>қоғам құрушысы. Ал қоғам</w:t>
      </w:r>
      <w:r w:rsidR="00B44BD5">
        <w:rPr>
          <w:rFonts w:ascii="Times New Roman" w:hAnsi="Times New Roman" w:cs="Times New Roman"/>
          <w:sz w:val="28"/>
          <w:szCs w:val="28"/>
          <w:lang w:val="kk-KZ"/>
        </w:rPr>
        <w:t xml:space="preserve"> </w:t>
      </w:r>
      <w:r w:rsidR="00C87AA2">
        <w:rPr>
          <w:rFonts w:ascii="Times New Roman" w:hAnsi="Times New Roman" w:cs="Times New Roman"/>
          <w:sz w:val="28"/>
          <w:szCs w:val="28"/>
          <w:lang w:val="kk-KZ"/>
        </w:rPr>
        <w:t>-</w:t>
      </w:r>
      <w:r w:rsidR="00B44BD5">
        <w:rPr>
          <w:rFonts w:ascii="Times New Roman" w:hAnsi="Times New Roman" w:cs="Times New Roman"/>
          <w:sz w:val="28"/>
          <w:szCs w:val="28"/>
          <w:lang w:val="kk-KZ"/>
        </w:rPr>
        <w:t xml:space="preserve"> </w:t>
      </w:r>
      <w:r w:rsidR="00C87AA2">
        <w:rPr>
          <w:rFonts w:ascii="Times New Roman" w:hAnsi="Times New Roman" w:cs="Times New Roman"/>
          <w:sz w:val="28"/>
          <w:szCs w:val="28"/>
          <w:lang w:val="kk-KZ"/>
        </w:rPr>
        <w:t>мемлекет, халық, келер ұрпақ.</w:t>
      </w:r>
      <w:r w:rsidR="00361E6A">
        <w:rPr>
          <w:rFonts w:ascii="Times New Roman" w:hAnsi="Times New Roman" w:cs="Times New Roman"/>
          <w:sz w:val="28"/>
          <w:szCs w:val="28"/>
          <w:lang w:val="kk-KZ"/>
        </w:rPr>
        <w:t xml:space="preserve"> </w:t>
      </w:r>
      <w:r w:rsidR="00C87AA2">
        <w:rPr>
          <w:rFonts w:ascii="Times New Roman" w:hAnsi="Times New Roman" w:cs="Times New Roman"/>
          <w:sz w:val="28"/>
          <w:szCs w:val="28"/>
          <w:lang w:val="kk-KZ"/>
        </w:rPr>
        <w:t>Демек, елімн</w:t>
      </w:r>
      <w:r w:rsidR="00B44BD5">
        <w:rPr>
          <w:rFonts w:ascii="Times New Roman" w:hAnsi="Times New Roman" w:cs="Times New Roman"/>
          <w:sz w:val="28"/>
          <w:szCs w:val="28"/>
          <w:lang w:val="kk-KZ"/>
        </w:rPr>
        <w:t>ің болашағы бүгін менің қолымда</w:t>
      </w:r>
      <w:r w:rsidR="00C87AA2">
        <w:rPr>
          <w:rFonts w:ascii="Times New Roman" w:hAnsi="Times New Roman" w:cs="Times New Roman"/>
          <w:sz w:val="28"/>
          <w:szCs w:val="28"/>
          <w:lang w:val="kk-KZ"/>
        </w:rPr>
        <w:t xml:space="preserve"> деп түсінемін. </w:t>
      </w:r>
    </w:p>
    <w:p w:rsidR="00091E1D" w:rsidRDefault="00C87AA2" w:rsidP="001B2129">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Менің мұғалім болмауым мүмкін емес еді. Себебі, әкем- неміс тілі пәнінің мұғалімі, ал анам- музыка пәнінен дәріс беретін. «Әке көрген оқ жонар, шеше көрген тон пішер» -демекші</w:t>
      </w:r>
      <w:r w:rsidR="00B44BD5">
        <w:rPr>
          <w:rFonts w:ascii="Times New Roman" w:hAnsi="Times New Roman" w:cs="Times New Roman"/>
          <w:sz w:val="28"/>
          <w:szCs w:val="28"/>
          <w:lang w:val="kk-KZ"/>
        </w:rPr>
        <w:t>,</w:t>
      </w:r>
      <w:r>
        <w:rPr>
          <w:rFonts w:ascii="Times New Roman" w:hAnsi="Times New Roman" w:cs="Times New Roman"/>
          <w:sz w:val="28"/>
          <w:szCs w:val="28"/>
          <w:lang w:val="kk-KZ"/>
        </w:rPr>
        <w:t xml:space="preserve"> мен де  ата-анама қарап еліктеп өстім.</w:t>
      </w:r>
      <w:r w:rsidR="00446FEE">
        <w:rPr>
          <w:rFonts w:ascii="Times New Roman" w:hAnsi="Times New Roman" w:cs="Times New Roman"/>
          <w:sz w:val="28"/>
          <w:szCs w:val="28"/>
          <w:lang w:val="kk-KZ"/>
        </w:rPr>
        <w:t xml:space="preserve"> «Ұстаз» деген атаудың түбірінде  «ұста» деген сөз жатыр. Әкем нағыз ұстаз еді, шәкірт тәрбиелеуде бар білімін, жігер күшін салып еңбек етті. Анам да біреудің баласын өз баласындай жақсы көретін. Сондықтан  олар ел арасында өте абыройлы, құрметті адамдар атанып, көптеген шәкірттерінің алғысына бөленіп, бақытты өмір сүрді.</w:t>
      </w:r>
    </w:p>
    <w:p w:rsidR="00446FEE" w:rsidRDefault="00446FEE" w:rsidP="001B2129">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Елбасымыз қашанда «Осыншама ұлан-ғайыр жерімізді бабалар білектің күшімен, найзаның ұшымен алып қалған</w:t>
      </w:r>
      <w:r w:rsidR="001E4184">
        <w:rPr>
          <w:rFonts w:ascii="Times New Roman" w:hAnsi="Times New Roman" w:cs="Times New Roman"/>
          <w:sz w:val="28"/>
          <w:szCs w:val="28"/>
          <w:lang w:val="kk-KZ"/>
        </w:rPr>
        <w:t>»,-деп дәріптейді. Ал қазіргі заманда «</w:t>
      </w:r>
      <w:r w:rsidR="00595ADF">
        <w:rPr>
          <w:rFonts w:ascii="Times New Roman" w:hAnsi="Times New Roman" w:cs="Times New Roman"/>
          <w:sz w:val="28"/>
          <w:szCs w:val="28"/>
          <w:lang w:val="kk-KZ"/>
        </w:rPr>
        <w:t>Ұ</w:t>
      </w:r>
      <w:r w:rsidR="001E4184">
        <w:rPr>
          <w:rFonts w:ascii="Times New Roman" w:hAnsi="Times New Roman" w:cs="Times New Roman"/>
          <w:sz w:val="28"/>
          <w:szCs w:val="28"/>
          <w:lang w:val="kk-KZ"/>
        </w:rPr>
        <w:t>рпаққа аманат боп қалған еліміз бе</w:t>
      </w:r>
      <w:bookmarkStart w:id="0" w:name="_GoBack"/>
      <w:bookmarkEnd w:id="0"/>
      <w:r w:rsidR="001E4184">
        <w:rPr>
          <w:rFonts w:ascii="Times New Roman" w:hAnsi="Times New Roman" w:cs="Times New Roman"/>
          <w:sz w:val="28"/>
          <w:szCs w:val="28"/>
          <w:lang w:val="kk-KZ"/>
        </w:rPr>
        <w:t xml:space="preserve">н кең-байтақ жерімізді білімнің күшімен, зейіннің ұшымен қорғап қала аламыз»,- деген пікірмен келісемін. Алдымызда отырған әр бала елімнің ертеңгі болашағы деп қараймын. Сондықтан олардың барынша білімді, отаншыл, еңбексүйгіш, адамгершілігі мол тұлға болып өсуіне ықпал етуге тырысамын. Әрине </w:t>
      </w:r>
      <w:r w:rsidR="00595ADF">
        <w:rPr>
          <w:rFonts w:ascii="Times New Roman" w:hAnsi="Times New Roman" w:cs="Times New Roman"/>
          <w:sz w:val="28"/>
          <w:szCs w:val="28"/>
          <w:lang w:val="kk-KZ"/>
        </w:rPr>
        <w:t>балада отбасында қөрген тәрбиесі басым болады. Өйткені «Ұяда не көрсең-ұшқанда соны ілерсің», -деген мақалдың ақиқат екеніне ешкімнің күмәні жоқ шығар. Дегенмен, ұстаз оқушыға дұрыс бағыт-бағдар беріп, өзі де ізгіліктің үлгісі болу керек деп ойлаймын. Бұл жағдайда мен өз түйгенімді үшке бөліп түсіндірсем деп едім.</w:t>
      </w:r>
    </w:p>
    <w:p w:rsidR="00595ADF" w:rsidRDefault="00595ADF" w:rsidP="001B2129">
      <w:pPr>
        <w:pStyle w:val="a3"/>
        <w:numPr>
          <w:ilvl w:val="0"/>
          <w:numId w:val="1"/>
        </w:numPr>
        <w:spacing w:line="240" w:lineRule="auto"/>
        <w:ind w:left="567" w:hanging="283"/>
        <w:jc w:val="both"/>
        <w:rPr>
          <w:rFonts w:ascii="Times New Roman" w:hAnsi="Times New Roman" w:cs="Times New Roman"/>
          <w:sz w:val="28"/>
          <w:szCs w:val="28"/>
          <w:lang w:val="kk-KZ"/>
        </w:rPr>
      </w:pPr>
      <w:r>
        <w:rPr>
          <w:rFonts w:ascii="Times New Roman" w:hAnsi="Times New Roman" w:cs="Times New Roman"/>
          <w:sz w:val="28"/>
          <w:szCs w:val="28"/>
          <w:lang w:val="kk-KZ"/>
        </w:rPr>
        <w:t>Тәртіп мәселесі.</w:t>
      </w:r>
    </w:p>
    <w:p w:rsidR="00595ADF" w:rsidRDefault="00A8633F" w:rsidP="001B2129">
      <w:pPr>
        <w:pStyle w:val="a3"/>
        <w:spacing w:line="240" w:lineRule="auto"/>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F2574">
        <w:rPr>
          <w:rFonts w:ascii="Times New Roman" w:hAnsi="Times New Roman" w:cs="Times New Roman"/>
          <w:sz w:val="28"/>
          <w:szCs w:val="28"/>
          <w:lang w:val="kk-KZ"/>
        </w:rPr>
        <w:t>Шығыстың ғұлама ойшылы Әл-Фараби «Тәрбиесіз берілген білім- адамзаттың қас жауы»,- деп айтқан сөзін мен былай талдаймын;</w:t>
      </w:r>
    </w:p>
    <w:p w:rsidR="0062518B" w:rsidRDefault="00982D60" w:rsidP="001B2129">
      <w:pPr>
        <w:pStyle w:val="a3"/>
        <w:spacing w:line="240" w:lineRule="auto"/>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F2574">
        <w:rPr>
          <w:rFonts w:ascii="Times New Roman" w:hAnsi="Times New Roman" w:cs="Times New Roman"/>
          <w:sz w:val="28"/>
          <w:szCs w:val="28"/>
          <w:lang w:val="kk-KZ"/>
        </w:rPr>
        <w:t xml:space="preserve">Оқушыны тәрбиелеу әдісін ұзақтан іздемей-ақ өзіміздің халықтық педагогикамызды  қолданған жөн деп есептеймін . Қазақта «Баланы бес жасқа дейін патшаңдай көр, бес жастан он бес жасқа дейін құлыңдай жұмса, ал он бес жастан асқан соң досыңдай сырлас»,- деген тұжырым бар. Міне осы бес жас пен он бес жас аралығында бала мектеп қабырғасында болады. Дәл осы кезеңде жеткіншекті ғылым-білімге, спортқа, өнерге берген </w:t>
      </w:r>
      <w:r w:rsidR="0062518B">
        <w:rPr>
          <w:rFonts w:ascii="Times New Roman" w:hAnsi="Times New Roman" w:cs="Times New Roman"/>
          <w:sz w:val="28"/>
          <w:szCs w:val="28"/>
          <w:lang w:val="kk-KZ"/>
        </w:rPr>
        <w:t>дұрыс. Бұл үдерістер баланы тәрбиелеп, түлға болып қалыптасуына көмектеседі. Ұлттық тәрбиеде адам болу үшін «адал-арам», «обал-сауап», «ар-ұят»,- деген ұғымдардың мағынасын түсіндіру маңызды. Осы тұста өзін-өзі тану сабағыда бес құндылық ескеріледі. Олар:1-Ақиқат, 2-Сүйіспеншілік, 3-Дұрыс әрекет, 4-Ішкі тыныштық, 5-Қиянат жасамау</w:t>
      </w:r>
      <w:r w:rsidR="006A07CA">
        <w:rPr>
          <w:rFonts w:ascii="Times New Roman" w:hAnsi="Times New Roman" w:cs="Times New Roman"/>
          <w:sz w:val="28"/>
          <w:szCs w:val="28"/>
          <w:lang w:val="kk-KZ"/>
        </w:rPr>
        <w:t>. Әр жаңа сабақта аталған қасиеттердің біреуін басшылыққа ала отырып , тәрбиелік мәнін оқушылармен бірге  терең талдау жасаймын. Сабақта достыққа, адалдыққа, ізгілікке шақыратын әдіс-тәсілдер, ойындар, іс-шаралар ұйымдастырамын.</w:t>
      </w:r>
    </w:p>
    <w:p w:rsidR="006A07CA" w:rsidRDefault="006A07CA" w:rsidP="001B2129">
      <w:pPr>
        <w:pStyle w:val="a3"/>
        <w:spacing w:line="240" w:lineRule="auto"/>
        <w:ind w:left="426" w:hanging="426"/>
        <w:jc w:val="both"/>
        <w:rPr>
          <w:rFonts w:ascii="Times New Roman" w:hAnsi="Times New Roman" w:cs="Times New Roman"/>
          <w:sz w:val="28"/>
          <w:szCs w:val="28"/>
          <w:lang w:val="kk-KZ"/>
        </w:rPr>
      </w:pPr>
    </w:p>
    <w:p w:rsidR="006A07CA" w:rsidRDefault="006A07CA" w:rsidP="001B2129">
      <w:pPr>
        <w:pStyle w:val="a3"/>
        <w:spacing w:line="240" w:lineRule="auto"/>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Адамдар   балаларға «Мектепті бітірген соң үлкен өмір басталады»,- деген сөзді жиі айтады. Алайда мен олармен келіспеймін, өйткені</w:t>
      </w:r>
      <w:r w:rsidR="00923177">
        <w:rPr>
          <w:rFonts w:ascii="Times New Roman" w:hAnsi="Times New Roman" w:cs="Times New Roman"/>
          <w:sz w:val="28"/>
          <w:szCs w:val="28"/>
          <w:lang w:val="kk-KZ"/>
        </w:rPr>
        <w:t xml:space="preserve"> оқушылар бүгіннің өзінде үлкен өмірді сүріп жатыр. Менің пайымдауымша бала отбасында  ата-аналары, туған-туысқандарының, мектепте ұстаздары, сыныптастары, достарының, ал мектептен тыс уақыттарда қоғамның ортасында біте-қайнасып  өмір сүруде. Осы кезеңнің өзінде жеткіншектер түрлі жағдайларды басынан кешіреді. Мысалы; Адал достықты немесе дос деп жүрген адамының сатқындығын көреді, біреуге деген сүіспеншілікті сезінеді немесе жауапсыз махаббатқа күйінеді, отбасында болып жатқан </w:t>
      </w:r>
      <w:r w:rsidR="00A8633F">
        <w:rPr>
          <w:rFonts w:ascii="Times New Roman" w:hAnsi="Times New Roman" w:cs="Times New Roman"/>
          <w:sz w:val="28"/>
          <w:szCs w:val="28"/>
          <w:lang w:val="kk-KZ"/>
        </w:rPr>
        <w:t>келеңсіз жағдайларға еріксіз көндігеді, шын жанашыр мұғалімді немесе немқұрайлы мұғалімді көреді және тым талапшыл, қатал мұғаліммен тіл табысуға тура келеді, тіпті қоғам</w:t>
      </w:r>
      <w:r w:rsidR="00361E6A">
        <w:rPr>
          <w:rFonts w:ascii="Times New Roman" w:hAnsi="Times New Roman" w:cs="Times New Roman"/>
          <w:sz w:val="28"/>
          <w:szCs w:val="28"/>
          <w:lang w:val="kk-KZ"/>
        </w:rPr>
        <w:t>да</w:t>
      </w:r>
      <w:r w:rsidR="00A8633F">
        <w:rPr>
          <w:rFonts w:ascii="Times New Roman" w:hAnsi="Times New Roman" w:cs="Times New Roman"/>
          <w:sz w:val="28"/>
          <w:szCs w:val="28"/>
          <w:lang w:val="kk-KZ"/>
        </w:rPr>
        <w:t xml:space="preserve"> болып жатқан әділетсіздіктерге куә болады. Осының бәріне баланың өз көзқарасы қалыптаса бастайды. Сондықтан алдыңда отырған  әр оқушыға жеке тұлға ретінде  көңіл бөлу керек деп санаймын.</w:t>
      </w:r>
    </w:p>
    <w:p w:rsidR="00A8633F" w:rsidRDefault="00A8633F" w:rsidP="001B2129">
      <w:pPr>
        <w:pStyle w:val="a3"/>
        <w:spacing w:line="240" w:lineRule="auto"/>
        <w:ind w:left="426" w:hanging="426"/>
        <w:jc w:val="both"/>
        <w:rPr>
          <w:rFonts w:ascii="Times New Roman" w:hAnsi="Times New Roman" w:cs="Times New Roman"/>
          <w:sz w:val="28"/>
          <w:szCs w:val="28"/>
          <w:lang w:val="kk-KZ"/>
        </w:rPr>
      </w:pPr>
    </w:p>
    <w:p w:rsidR="000F2574" w:rsidRDefault="00A8633F" w:rsidP="001B2129">
      <w:pPr>
        <w:pStyle w:val="a3"/>
        <w:numPr>
          <w:ilvl w:val="0"/>
          <w:numId w:val="1"/>
        </w:numPr>
        <w:spacing w:line="240" w:lineRule="auto"/>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беру мәселесі.</w:t>
      </w:r>
    </w:p>
    <w:p w:rsidR="00A8633F" w:rsidRDefault="00A8633F" w:rsidP="001B2129">
      <w:pPr>
        <w:pStyle w:val="a3"/>
        <w:spacing w:line="240" w:lineRule="auto"/>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33C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орайда мен </w:t>
      </w:r>
      <w:r w:rsidR="009E5456">
        <w:rPr>
          <w:rFonts w:ascii="Times New Roman" w:hAnsi="Times New Roman" w:cs="Times New Roman"/>
          <w:sz w:val="28"/>
          <w:szCs w:val="28"/>
          <w:lang w:val="kk-KZ"/>
        </w:rPr>
        <w:t xml:space="preserve">үшін </w:t>
      </w:r>
      <w:r>
        <w:rPr>
          <w:rFonts w:ascii="Times New Roman" w:hAnsi="Times New Roman" w:cs="Times New Roman"/>
          <w:sz w:val="28"/>
          <w:szCs w:val="28"/>
          <w:lang w:val="kk-KZ"/>
        </w:rPr>
        <w:t>хәкім Абайдың « Дүние де өзі, мал да өзі</w:t>
      </w:r>
      <w:r w:rsidR="009E5456">
        <w:rPr>
          <w:rFonts w:ascii="Times New Roman" w:hAnsi="Times New Roman" w:cs="Times New Roman"/>
          <w:sz w:val="28"/>
          <w:szCs w:val="28"/>
          <w:lang w:val="kk-KZ"/>
        </w:rPr>
        <w:t>,</w:t>
      </w:r>
      <w:r>
        <w:rPr>
          <w:rFonts w:ascii="Times New Roman" w:hAnsi="Times New Roman" w:cs="Times New Roman"/>
          <w:sz w:val="28"/>
          <w:szCs w:val="28"/>
          <w:lang w:val="kk-KZ"/>
        </w:rPr>
        <w:t xml:space="preserve"> ғылымға көңіл бөлсеңіз», - деген </w:t>
      </w:r>
      <w:r w:rsidR="009E5456">
        <w:rPr>
          <w:rFonts w:ascii="Times New Roman" w:hAnsi="Times New Roman" w:cs="Times New Roman"/>
          <w:sz w:val="28"/>
          <w:szCs w:val="28"/>
          <w:lang w:val="kk-KZ"/>
        </w:rPr>
        <w:t xml:space="preserve"> өсиеті терең түйсінуге түрті болды. Егер білімді болсаң, дүние де байлық та атақ- абырой, бақытта өзі келеді дегенге саяды. Заманауи жастардың білімге құштарлығы өте жоғары. Білімді ұрпақты жетілдіру үшін мұғалім де  жан-жақты көзқарасы дамыған, заман талабына сай ұстаз болу керек. Елімізде педагогтардың біліктілігін арттыруға жағдай жасалынған. Атап айтқанда; түрлі курстар, семинар-конференциялар</w:t>
      </w:r>
      <w:r w:rsidR="00FF7EB7">
        <w:rPr>
          <w:rFonts w:ascii="Times New Roman" w:hAnsi="Times New Roman" w:cs="Times New Roman"/>
          <w:sz w:val="28"/>
          <w:szCs w:val="28"/>
          <w:lang w:val="kk-KZ"/>
        </w:rPr>
        <w:t xml:space="preserve">, конкурстар, олимпиадаларға қатысып біліктілігімді шыңдап отырамын. </w:t>
      </w:r>
    </w:p>
    <w:p w:rsidR="00FF7EB7" w:rsidRDefault="00FF7EB7" w:rsidP="001B2129">
      <w:pPr>
        <w:pStyle w:val="a3"/>
        <w:spacing w:line="240" w:lineRule="auto"/>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33C4">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 мәселесі бойынша  мен әр сыныптан алынған дарынды оқушылармен жеке жұмыс жоспарын жасадым. Алда болатын конкурс, олимпиадалар, ғылыми жобаларға оқушыларды дайындап, жоғары білім көрсеткішіне жетеміз деген мақсат қойдым. Бұл бағытта менің жетістіктерім де жоқ емес. Оқушыларым мектепішілік, қалалалық, республикалық олимпиадаларда жақсы көрс</w:t>
      </w:r>
      <w:r w:rsidR="00361E6A">
        <w:rPr>
          <w:rFonts w:ascii="Times New Roman" w:hAnsi="Times New Roman" w:cs="Times New Roman"/>
          <w:sz w:val="28"/>
          <w:szCs w:val="28"/>
          <w:lang w:val="kk-KZ"/>
        </w:rPr>
        <w:t>еткіштерге ие болып жүр</w:t>
      </w:r>
      <w:r>
        <w:rPr>
          <w:rFonts w:ascii="Times New Roman" w:hAnsi="Times New Roman" w:cs="Times New Roman"/>
          <w:sz w:val="28"/>
          <w:szCs w:val="28"/>
          <w:lang w:val="kk-KZ"/>
        </w:rPr>
        <w:t>.</w:t>
      </w:r>
    </w:p>
    <w:p w:rsidR="00FF7EB7" w:rsidRDefault="00FF7EB7" w:rsidP="001B2129">
      <w:pPr>
        <w:pStyle w:val="a3"/>
        <w:spacing w:line="240" w:lineRule="auto"/>
        <w:ind w:left="426" w:hanging="426"/>
        <w:jc w:val="both"/>
        <w:rPr>
          <w:rFonts w:ascii="Times New Roman" w:hAnsi="Times New Roman" w:cs="Times New Roman"/>
          <w:sz w:val="28"/>
          <w:szCs w:val="28"/>
          <w:lang w:val="kk-KZ"/>
        </w:rPr>
      </w:pPr>
    </w:p>
    <w:p w:rsidR="00FF7EB7" w:rsidRDefault="00D41C35" w:rsidP="001B2129">
      <w:pPr>
        <w:pStyle w:val="a3"/>
        <w:numPr>
          <w:ilvl w:val="0"/>
          <w:numId w:val="1"/>
        </w:numPr>
        <w:spacing w:line="240" w:lineRule="auto"/>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Еңбекқорлыққа баулу мәселесі.</w:t>
      </w:r>
    </w:p>
    <w:p w:rsidR="006B0BD1" w:rsidRDefault="00D41C35" w:rsidP="001B2129">
      <w:pPr>
        <w:pStyle w:val="a3"/>
        <w:spacing w:line="240" w:lineRule="auto"/>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333C4">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Баланың білім алуының өзі еңбек деп қарастыратын болсақ, сабақта білімді меңгертуде  оқушыға балық емес қармақ беру әлдеқайда пайдалы болары сөзсіз, яғни мұғалім  білім алуға баланың өзі  талаптанатындай жағдай жасауы керек.</w:t>
      </w:r>
      <w:r w:rsidR="00C00841">
        <w:rPr>
          <w:rFonts w:ascii="Times New Roman" w:hAnsi="Times New Roman" w:cs="Times New Roman"/>
          <w:sz w:val="28"/>
          <w:szCs w:val="28"/>
          <w:lang w:val="kk-KZ"/>
        </w:rPr>
        <w:t xml:space="preserve"> Сондай-ақ  оқушыға өзі еңбектенуге және басқаның еңбегін бағалауға үйрету өзекті мәселе болып тұр. Жасырын емес қазір ата-аналар балаларын мектептің қоғамдық жұмыстарына жібермейді. Бірақ солай тәрбиеленген баланың шексіз ерке, әрі жалқау болып өсетінін біреу білсе, біреуі білмейді. Оқушылар сыныпта тақтаны сүртуге қиналатын, дәлізде жатқан қағазды жинауға арланатын дәрежеге жетті. Кейде</w:t>
      </w:r>
      <w:r w:rsidR="00E96F9C">
        <w:rPr>
          <w:rFonts w:ascii="Times New Roman" w:hAnsi="Times New Roman" w:cs="Times New Roman"/>
          <w:sz w:val="28"/>
          <w:szCs w:val="28"/>
          <w:lang w:val="kk-KZ"/>
        </w:rPr>
        <w:t>,</w:t>
      </w:r>
      <w:r w:rsidR="00C00841">
        <w:rPr>
          <w:rFonts w:ascii="Times New Roman" w:hAnsi="Times New Roman" w:cs="Times New Roman"/>
          <w:sz w:val="28"/>
          <w:szCs w:val="28"/>
          <w:lang w:val="kk-KZ"/>
        </w:rPr>
        <w:t xml:space="preserve"> өзінің мектебіне жаны ашымаған  бала ертең  еліне </w:t>
      </w:r>
      <w:r w:rsidR="00E96F9C">
        <w:rPr>
          <w:rFonts w:ascii="Times New Roman" w:hAnsi="Times New Roman" w:cs="Times New Roman"/>
          <w:sz w:val="28"/>
          <w:szCs w:val="28"/>
          <w:lang w:val="kk-KZ"/>
        </w:rPr>
        <w:t xml:space="preserve">жанашыр бола </w:t>
      </w:r>
      <w:r w:rsidR="00B44BD5">
        <w:rPr>
          <w:rFonts w:ascii="Times New Roman" w:hAnsi="Times New Roman" w:cs="Times New Roman"/>
          <w:sz w:val="28"/>
          <w:szCs w:val="28"/>
          <w:lang w:val="kk-KZ"/>
        </w:rPr>
        <w:t xml:space="preserve">ма екен деген ой келеді. Алайда, </w:t>
      </w:r>
      <w:r w:rsidR="00E96F9C">
        <w:rPr>
          <w:rFonts w:ascii="Times New Roman" w:hAnsi="Times New Roman" w:cs="Times New Roman"/>
          <w:sz w:val="28"/>
          <w:szCs w:val="28"/>
          <w:lang w:val="kk-KZ"/>
        </w:rPr>
        <w:t xml:space="preserve">әлемде дамыған елдің бірі-Жапонияда оқушылар мектептегі тазалаушылардың жұмысын өздері атқаратынын көпшілік біле бермейді.  Сондықтан оқушыларды еңбекке баулуда  ата-аналар тарапынан қолдау  табылып жатса </w:t>
      </w:r>
      <w:r w:rsidR="00E96F9C">
        <w:rPr>
          <w:rFonts w:ascii="Times New Roman" w:hAnsi="Times New Roman" w:cs="Times New Roman"/>
          <w:sz w:val="28"/>
          <w:szCs w:val="28"/>
          <w:lang w:val="kk-KZ"/>
        </w:rPr>
        <w:lastRenderedPageBreak/>
        <w:t>құба-құп болар еді.Барлық жетістіктер еңбек арқылы келетінін түсіндіру үшін мектепте көптеген іс-шаралар ұйымдастырылады. Аптада бір күндік өзін-өзі басқару күнінде дарынды оқушылар сабақ өткізсе , бұл да мұғалімнің еңбегін бағалауға  септігін тигізеді деп ойлаймын.</w:t>
      </w:r>
    </w:p>
    <w:p w:rsidR="00361E6A" w:rsidRDefault="006B0BD1" w:rsidP="001B2129">
      <w:pPr>
        <w:spacing w:line="240" w:lineRule="auto"/>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 эссемді қорыта келгенде айтатыным, мұғалімнің қоғамға өте қадірлі мамандық екенін кешегі өткен пандемия кезінде көпшілік мойындады.</w:t>
      </w:r>
      <w:r w:rsidR="00982D60">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 мәртебесі туралы» заңның қабылдануы, мұғалім мамандығын таңдаған талапкерге берілетін шәкіртақының өсуі және де мұғалім болып жұмысқа тұру үшін қосымша біліктілік сертификатының талап етілуі- ұстаздарға деген талаптың  күшейіп, сәйкесінше  құрметінің асқақтауына дәлел деп білемін</w:t>
      </w:r>
      <w:r w:rsidR="00982D60">
        <w:rPr>
          <w:rFonts w:ascii="Times New Roman" w:hAnsi="Times New Roman" w:cs="Times New Roman"/>
          <w:sz w:val="28"/>
          <w:szCs w:val="28"/>
          <w:lang w:val="kk-KZ"/>
        </w:rPr>
        <w:t xml:space="preserve">. </w:t>
      </w:r>
      <w:r w:rsidR="00361E6A">
        <w:rPr>
          <w:rFonts w:ascii="Times New Roman" w:hAnsi="Times New Roman" w:cs="Times New Roman"/>
          <w:sz w:val="28"/>
          <w:szCs w:val="28"/>
          <w:lang w:val="kk-KZ"/>
        </w:rPr>
        <w:t>Осылайша,</w:t>
      </w:r>
      <w:r w:rsidR="00D463AC">
        <w:rPr>
          <w:rFonts w:ascii="Times New Roman" w:hAnsi="Times New Roman" w:cs="Times New Roman"/>
          <w:sz w:val="28"/>
          <w:szCs w:val="28"/>
          <w:lang w:val="kk-KZ"/>
        </w:rPr>
        <w:t xml:space="preserve"> </w:t>
      </w:r>
      <w:r w:rsidR="00361E6A">
        <w:rPr>
          <w:rFonts w:ascii="Times New Roman" w:hAnsi="Times New Roman" w:cs="Times New Roman"/>
          <w:sz w:val="28"/>
          <w:szCs w:val="28"/>
          <w:lang w:val="kk-KZ"/>
        </w:rPr>
        <w:t>мен ұстаздардың еңбегінің арқасында бүгінгі ұрпақ еліміздің өркендеп дамуына, бақытты, бақуатты қоғам құруына өз үлесін қосады деп сенемін.</w:t>
      </w:r>
    </w:p>
    <w:p w:rsidR="00D463AC" w:rsidRDefault="00D463AC" w:rsidP="001B2129">
      <w:pPr>
        <w:spacing w:line="240" w:lineRule="auto"/>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463AC" w:rsidRDefault="00D463AC" w:rsidP="001B2129">
      <w:pPr>
        <w:spacing w:line="240" w:lineRule="auto"/>
        <w:ind w:left="426" w:hanging="426"/>
        <w:jc w:val="both"/>
        <w:rPr>
          <w:rFonts w:ascii="Times New Roman" w:hAnsi="Times New Roman" w:cs="Times New Roman"/>
          <w:i/>
          <w:sz w:val="28"/>
          <w:szCs w:val="28"/>
          <w:lang w:val="kk-KZ"/>
        </w:rPr>
      </w:pPr>
      <w:r w:rsidRPr="00D463AC">
        <w:rPr>
          <w:rFonts w:ascii="Times New Roman" w:hAnsi="Times New Roman" w:cs="Times New Roman"/>
          <w:i/>
          <w:sz w:val="28"/>
          <w:szCs w:val="28"/>
          <w:lang w:val="kk-KZ"/>
        </w:rPr>
        <w:t>Жазған № 69 жалпы орта білім беретін мектептің биология пәні мұғалімі Тапаева Гульшат Жумабековна</w:t>
      </w:r>
    </w:p>
    <w:p w:rsidR="00414056" w:rsidRDefault="00414056" w:rsidP="001B2129">
      <w:pPr>
        <w:spacing w:line="240" w:lineRule="auto"/>
        <w:ind w:left="426" w:hanging="426"/>
        <w:jc w:val="both"/>
        <w:rPr>
          <w:rFonts w:ascii="Times New Roman" w:hAnsi="Times New Roman" w:cs="Times New Roman"/>
          <w:i/>
          <w:sz w:val="28"/>
          <w:szCs w:val="28"/>
          <w:lang w:val="kk-KZ"/>
        </w:rPr>
      </w:pPr>
    </w:p>
    <w:p w:rsidR="00414056" w:rsidRDefault="00414056" w:rsidP="001B2129">
      <w:pPr>
        <w:spacing w:line="240" w:lineRule="auto"/>
        <w:ind w:left="426" w:hanging="426"/>
        <w:jc w:val="both"/>
        <w:rPr>
          <w:rFonts w:ascii="Times New Roman" w:hAnsi="Times New Roman" w:cs="Times New Roman"/>
          <w:i/>
          <w:sz w:val="28"/>
          <w:szCs w:val="28"/>
          <w:lang w:val="kk-KZ"/>
        </w:rPr>
      </w:pPr>
    </w:p>
    <w:p w:rsidR="00414056" w:rsidRDefault="00414056" w:rsidP="001B2129">
      <w:pPr>
        <w:spacing w:line="240" w:lineRule="auto"/>
        <w:ind w:left="426" w:hanging="426"/>
        <w:jc w:val="both"/>
        <w:rPr>
          <w:rFonts w:ascii="Times New Roman" w:hAnsi="Times New Roman" w:cs="Times New Roman"/>
          <w:i/>
          <w:sz w:val="28"/>
          <w:szCs w:val="28"/>
          <w:lang w:val="kk-KZ"/>
        </w:rPr>
      </w:pPr>
    </w:p>
    <w:p w:rsidR="00414056" w:rsidRDefault="00414056" w:rsidP="001B2129">
      <w:pPr>
        <w:spacing w:line="240" w:lineRule="auto"/>
        <w:ind w:left="426" w:hanging="426"/>
        <w:jc w:val="both"/>
        <w:rPr>
          <w:rFonts w:ascii="Times New Roman" w:hAnsi="Times New Roman" w:cs="Times New Roman"/>
          <w:i/>
          <w:sz w:val="28"/>
          <w:szCs w:val="28"/>
          <w:lang w:val="kk-KZ"/>
        </w:rPr>
      </w:pPr>
    </w:p>
    <w:p w:rsidR="00414056" w:rsidRDefault="00414056" w:rsidP="001B2129">
      <w:pPr>
        <w:spacing w:line="240" w:lineRule="auto"/>
        <w:ind w:left="426" w:hanging="426"/>
        <w:jc w:val="both"/>
        <w:rPr>
          <w:rFonts w:ascii="Times New Roman" w:hAnsi="Times New Roman" w:cs="Times New Roman"/>
          <w:i/>
          <w:sz w:val="28"/>
          <w:szCs w:val="28"/>
          <w:lang w:val="kk-KZ"/>
        </w:rPr>
      </w:pPr>
    </w:p>
    <w:p w:rsidR="00414056" w:rsidRDefault="00414056" w:rsidP="001B2129">
      <w:pPr>
        <w:spacing w:line="240" w:lineRule="auto"/>
        <w:ind w:left="426" w:hanging="426"/>
        <w:jc w:val="both"/>
        <w:rPr>
          <w:rFonts w:ascii="Times New Roman" w:hAnsi="Times New Roman" w:cs="Times New Roman"/>
          <w:i/>
          <w:sz w:val="28"/>
          <w:szCs w:val="28"/>
          <w:lang w:val="kk-KZ"/>
        </w:rPr>
      </w:pPr>
    </w:p>
    <w:p w:rsidR="00414056" w:rsidRDefault="00414056" w:rsidP="001B2129">
      <w:pPr>
        <w:spacing w:line="240" w:lineRule="auto"/>
        <w:ind w:left="426" w:hanging="426"/>
        <w:jc w:val="both"/>
        <w:rPr>
          <w:rFonts w:ascii="Times New Roman" w:hAnsi="Times New Roman" w:cs="Times New Roman"/>
          <w:i/>
          <w:sz w:val="28"/>
          <w:szCs w:val="28"/>
          <w:lang w:val="kk-KZ"/>
        </w:rPr>
      </w:pPr>
    </w:p>
    <w:p w:rsidR="00414056" w:rsidRDefault="00414056" w:rsidP="001B2129">
      <w:pPr>
        <w:spacing w:line="240" w:lineRule="auto"/>
        <w:ind w:left="426" w:hanging="426"/>
        <w:jc w:val="both"/>
        <w:rPr>
          <w:rFonts w:ascii="Times New Roman" w:hAnsi="Times New Roman" w:cs="Times New Roman"/>
          <w:i/>
          <w:sz w:val="28"/>
          <w:szCs w:val="28"/>
          <w:lang w:val="kk-KZ"/>
        </w:rPr>
      </w:pPr>
    </w:p>
    <w:p w:rsidR="00414056" w:rsidRDefault="00414056" w:rsidP="001B2129">
      <w:pPr>
        <w:spacing w:line="240" w:lineRule="auto"/>
        <w:ind w:left="426" w:hanging="426"/>
        <w:jc w:val="both"/>
        <w:rPr>
          <w:rFonts w:ascii="Times New Roman" w:hAnsi="Times New Roman" w:cs="Times New Roman"/>
          <w:i/>
          <w:sz w:val="28"/>
          <w:szCs w:val="28"/>
          <w:lang w:val="kk-KZ"/>
        </w:rPr>
      </w:pPr>
    </w:p>
    <w:p w:rsidR="00414056" w:rsidRDefault="00414056" w:rsidP="001B2129">
      <w:pPr>
        <w:spacing w:line="240" w:lineRule="auto"/>
        <w:ind w:left="426" w:hanging="426"/>
        <w:jc w:val="both"/>
        <w:rPr>
          <w:rFonts w:ascii="Times New Roman" w:hAnsi="Times New Roman" w:cs="Times New Roman"/>
          <w:i/>
          <w:sz w:val="28"/>
          <w:szCs w:val="28"/>
          <w:lang w:val="kk-KZ"/>
        </w:rPr>
      </w:pPr>
    </w:p>
    <w:p w:rsidR="00414056" w:rsidRDefault="00414056" w:rsidP="001B2129">
      <w:pPr>
        <w:spacing w:line="240" w:lineRule="auto"/>
        <w:jc w:val="both"/>
        <w:rPr>
          <w:rFonts w:ascii="Times New Roman" w:hAnsi="Times New Roman" w:cs="Times New Roman"/>
          <w:i/>
          <w:sz w:val="28"/>
          <w:szCs w:val="28"/>
          <w:lang w:val="kk-KZ"/>
        </w:rPr>
      </w:pPr>
    </w:p>
    <w:p w:rsidR="00414056" w:rsidRDefault="00414056" w:rsidP="001B2129">
      <w:pPr>
        <w:spacing w:line="240" w:lineRule="auto"/>
        <w:jc w:val="both"/>
        <w:rPr>
          <w:rFonts w:ascii="Times New Roman" w:hAnsi="Times New Roman" w:cs="Times New Roman"/>
          <w:i/>
          <w:sz w:val="28"/>
          <w:szCs w:val="28"/>
          <w:lang w:val="kk-KZ"/>
        </w:rPr>
      </w:pPr>
    </w:p>
    <w:p w:rsidR="00414056" w:rsidRDefault="00414056" w:rsidP="001B2129">
      <w:pPr>
        <w:spacing w:line="240" w:lineRule="auto"/>
        <w:jc w:val="both"/>
        <w:rPr>
          <w:rFonts w:ascii="Times New Roman" w:hAnsi="Times New Roman" w:cs="Times New Roman"/>
          <w:i/>
          <w:sz w:val="144"/>
          <w:szCs w:val="144"/>
          <w:lang w:val="kk-KZ"/>
        </w:rPr>
      </w:pPr>
    </w:p>
    <w:p w:rsidR="00414056" w:rsidRDefault="00414056" w:rsidP="001B2129">
      <w:pPr>
        <w:spacing w:line="240" w:lineRule="auto"/>
        <w:jc w:val="both"/>
        <w:rPr>
          <w:rFonts w:ascii="Times New Roman" w:hAnsi="Times New Roman" w:cs="Times New Roman"/>
          <w:i/>
          <w:sz w:val="144"/>
          <w:szCs w:val="144"/>
          <w:lang w:val="kk-KZ"/>
        </w:rPr>
      </w:pPr>
      <w:r w:rsidRPr="00414056">
        <w:rPr>
          <w:rFonts w:ascii="Times New Roman" w:hAnsi="Times New Roman" w:cs="Times New Roman"/>
          <w:i/>
          <w:sz w:val="144"/>
          <w:szCs w:val="144"/>
          <w:lang w:val="kk-KZ"/>
        </w:rPr>
        <w:lastRenderedPageBreak/>
        <w:t>Эссе</w:t>
      </w:r>
    </w:p>
    <w:p w:rsidR="00414056" w:rsidRPr="00414056" w:rsidRDefault="00414056" w:rsidP="001B2129">
      <w:pPr>
        <w:spacing w:line="240" w:lineRule="auto"/>
        <w:ind w:left="567"/>
        <w:jc w:val="both"/>
        <w:rPr>
          <w:rFonts w:ascii="Times New Roman" w:hAnsi="Times New Roman" w:cs="Times New Roman"/>
          <w:sz w:val="52"/>
          <w:szCs w:val="52"/>
          <w:lang w:val="kk-KZ"/>
        </w:rPr>
      </w:pPr>
      <w:r w:rsidRPr="00414056">
        <w:rPr>
          <w:rFonts w:ascii="Times New Roman" w:hAnsi="Times New Roman" w:cs="Times New Roman"/>
          <w:sz w:val="52"/>
          <w:szCs w:val="52"/>
          <w:lang w:val="kk-KZ"/>
        </w:rPr>
        <w:t>Менің мамандығым – мұғалім</w:t>
      </w:r>
    </w:p>
    <w:p w:rsidR="00414056" w:rsidRPr="00982D60" w:rsidRDefault="00414056" w:rsidP="001B2129">
      <w:pPr>
        <w:spacing w:line="240" w:lineRule="auto"/>
        <w:jc w:val="both"/>
        <w:rPr>
          <w:rFonts w:ascii="Times New Roman" w:hAnsi="Times New Roman" w:cs="Times New Roman"/>
          <w:i/>
          <w:sz w:val="48"/>
          <w:szCs w:val="48"/>
          <w:lang w:val="kk-KZ"/>
        </w:rPr>
      </w:pPr>
    </w:p>
    <w:p w:rsidR="00414056" w:rsidRPr="00414056" w:rsidRDefault="00414056" w:rsidP="001B2129">
      <w:pPr>
        <w:spacing w:line="240" w:lineRule="auto"/>
        <w:jc w:val="both"/>
        <w:rPr>
          <w:rFonts w:ascii="Times New Roman" w:hAnsi="Times New Roman" w:cs="Times New Roman"/>
          <w:i/>
          <w:sz w:val="48"/>
          <w:szCs w:val="48"/>
          <w:lang w:val="kk-KZ"/>
        </w:rPr>
      </w:pPr>
      <w:r>
        <w:rPr>
          <w:rFonts w:ascii="Times New Roman" w:hAnsi="Times New Roman" w:cs="Times New Roman"/>
          <w:i/>
          <w:sz w:val="48"/>
          <w:szCs w:val="48"/>
          <w:lang w:val="kk-KZ"/>
        </w:rPr>
        <w:t>биология пәні мұғалімі Тапаева Г.</w:t>
      </w:r>
    </w:p>
    <w:sectPr w:rsidR="00414056" w:rsidRPr="00414056" w:rsidSect="00982D60">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24F86"/>
    <w:multiLevelType w:val="hybridMultilevel"/>
    <w:tmpl w:val="E9EE13B4"/>
    <w:lvl w:ilvl="0" w:tplc="C528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1D"/>
    <w:rsid w:val="00091E1D"/>
    <w:rsid w:val="000F2574"/>
    <w:rsid w:val="001B2129"/>
    <w:rsid w:val="001E4184"/>
    <w:rsid w:val="00361E6A"/>
    <w:rsid w:val="00414056"/>
    <w:rsid w:val="00446FEE"/>
    <w:rsid w:val="00595ADF"/>
    <w:rsid w:val="0062518B"/>
    <w:rsid w:val="006A07CA"/>
    <w:rsid w:val="006B0BD1"/>
    <w:rsid w:val="007F030E"/>
    <w:rsid w:val="00923177"/>
    <w:rsid w:val="00982D60"/>
    <w:rsid w:val="009E5456"/>
    <w:rsid w:val="00A8633F"/>
    <w:rsid w:val="00B44BD5"/>
    <w:rsid w:val="00C00841"/>
    <w:rsid w:val="00C333C4"/>
    <w:rsid w:val="00C87AA2"/>
    <w:rsid w:val="00CF2F02"/>
    <w:rsid w:val="00D41C35"/>
    <w:rsid w:val="00D463AC"/>
    <w:rsid w:val="00E96F9C"/>
    <w:rsid w:val="00FF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ADF"/>
    <w:pPr>
      <w:ind w:left="720"/>
      <w:contextualSpacing/>
    </w:pPr>
  </w:style>
  <w:style w:type="paragraph" w:styleId="a4">
    <w:name w:val="Balloon Text"/>
    <w:basedOn w:val="a"/>
    <w:link w:val="a5"/>
    <w:uiPriority w:val="99"/>
    <w:semiHidden/>
    <w:unhideWhenUsed/>
    <w:rsid w:val="004140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1405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ADF"/>
    <w:pPr>
      <w:ind w:left="720"/>
      <w:contextualSpacing/>
    </w:pPr>
  </w:style>
  <w:style w:type="paragraph" w:styleId="a4">
    <w:name w:val="Balloon Text"/>
    <w:basedOn w:val="a"/>
    <w:link w:val="a5"/>
    <w:uiPriority w:val="99"/>
    <w:semiHidden/>
    <w:unhideWhenUsed/>
    <w:rsid w:val="004140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14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Тапаева Жанар Боранбайқызы</dc:creator>
  <cp:keywords/>
  <dc:description/>
  <cp:lastModifiedBy>Пользователь Windows</cp:lastModifiedBy>
  <cp:revision>11</cp:revision>
  <cp:lastPrinted>2021-11-02T13:48:00Z</cp:lastPrinted>
  <dcterms:created xsi:type="dcterms:W3CDTF">2021-09-27T20:03:00Z</dcterms:created>
  <dcterms:modified xsi:type="dcterms:W3CDTF">2022-02-10T10:14:00Z</dcterms:modified>
</cp:coreProperties>
</file>